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012101</w:t>
      </w:r>
      <w:r>
        <w:rPr>
          <w:sz w:val="21"/>
          <w:szCs w:val="21"/>
        </w:rPr>
        <w:t xml:space="preserve">, площадью </w:t>
      </w:r>
      <w:r w:rsidR="003E3070">
        <w:rPr>
          <w:sz w:val="21"/>
          <w:szCs w:val="21"/>
        </w:rPr>
        <w:t>2</w:t>
      </w:r>
      <w:r w:rsidR="00E251F1">
        <w:rPr>
          <w:sz w:val="21"/>
          <w:szCs w:val="21"/>
        </w:rPr>
        <w:t>176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5368C6">
        <w:rPr>
          <w:sz w:val="21"/>
          <w:szCs w:val="21"/>
        </w:rPr>
        <w:t xml:space="preserve">д. </w:t>
      </w:r>
      <w:proofErr w:type="spellStart"/>
      <w:r w:rsidR="005368C6">
        <w:rPr>
          <w:sz w:val="21"/>
          <w:szCs w:val="21"/>
        </w:rPr>
        <w:t>Семёновка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46B63">
        <w:rPr>
          <w:sz w:val="21"/>
          <w:szCs w:val="21"/>
        </w:rPr>
        <w:t>1</w:t>
      </w:r>
      <w:r w:rsidR="005368C6">
        <w:rPr>
          <w:sz w:val="21"/>
          <w:szCs w:val="21"/>
        </w:rPr>
        <w:t>0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5368C6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46B6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2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5368C6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37261"/>
    <w:rsid w:val="00246B63"/>
    <w:rsid w:val="003B2034"/>
    <w:rsid w:val="003E3070"/>
    <w:rsid w:val="005068D8"/>
    <w:rsid w:val="005368C6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  <w:rsid w:val="00E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DD10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31</cp:revision>
  <cp:lastPrinted>2025-02-07T07:45:00Z</cp:lastPrinted>
  <dcterms:created xsi:type="dcterms:W3CDTF">2024-01-17T09:54:00Z</dcterms:created>
  <dcterms:modified xsi:type="dcterms:W3CDTF">2025-02-07T07:45:00Z</dcterms:modified>
  <dc:language>ru-RU</dc:language>
</cp:coreProperties>
</file>